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1D1EBF">
      <w:pPr>
        <w:ind w:left="4963"/>
        <w:jc w:val="center"/>
      </w:pPr>
      <w:r w:rsidRPr="006E0575">
        <w:t xml:space="preserve">Anlage </w:t>
      </w:r>
      <w:r w:rsidR="005744B2">
        <w:t>8</w:t>
      </w:r>
      <w:r w:rsidRPr="006E0575">
        <w:t xml:space="preserve"> zur GRDrs </w:t>
      </w:r>
      <w:r w:rsidR="005744B2">
        <w:t>701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C643A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03296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EB30C9" w:rsidRPr="006E0575" w:rsidTr="00D03296">
        <w:tc>
          <w:tcPr>
            <w:tcW w:w="1814" w:type="dxa"/>
          </w:tcPr>
          <w:p w:rsidR="00EB30C9" w:rsidRDefault="00EB30C9" w:rsidP="00EB30C9">
            <w:pPr>
              <w:rPr>
                <w:sz w:val="20"/>
              </w:rPr>
            </w:pPr>
          </w:p>
          <w:p w:rsidR="00EB30C9" w:rsidRDefault="00EC6DAC" w:rsidP="00EB30C9">
            <w:pPr>
              <w:rPr>
                <w:sz w:val="20"/>
              </w:rPr>
            </w:pPr>
            <w:r>
              <w:rPr>
                <w:sz w:val="20"/>
              </w:rPr>
              <w:t>10-3.1</w:t>
            </w:r>
          </w:p>
          <w:p w:rsidR="00EC6DAC" w:rsidRDefault="00EC6DAC" w:rsidP="00EB30C9">
            <w:pPr>
              <w:rPr>
                <w:sz w:val="20"/>
              </w:rPr>
            </w:pPr>
          </w:p>
          <w:p w:rsidR="00EB30C9" w:rsidRDefault="00EB30C9" w:rsidP="00EB30C9">
            <w:pPr>
              <w:rPr>
                <w:sz w:val="20"/>
              </w:rPr>
            </w:pPr>
            <w:r w:rsidRPr="00460411">
              <w:rPr>
                <w:sz w:val="20"/>
              </w:rPr>
              <w:t>1031</w:t>
            </w:r>
            <w:r w:rsidR="00EC6DAC">
              <w:rPr>
                <w:sz w:val="20"/>
              </w:rPr>
              <w:t xml:space="preserve"> </w:t>
            </w:r>
            <w:r w:rsidRPr="00460411">
              <w:rPr>
                <w:sz w:val="20"/>
              </w:rPr>
              <w:t>5000</w:t>
            </w:r>
          </w:p>
          <w:p w:rsidR="00EB30C9" w:rsidRDefault="00EB30C9" w:rsidP="00EB30C9">
            <w:pPr>
              <w:rPr>
                <w:sz w:val="20"/>
              </w:rPr>
            </w:pPr>
          </w:p>
          <w:p w:rsidR="00EB30C9" w:rsidRDefault="00EB30C9" w:rsidP="00EB30C9">
            <w:pPr>
              <w:rPr>
                <w:sz w:val="20"/>
              </w:rPr>
            </w:pPr>
          </w:p>
          <w:p w:rsidR="00EB30C9" w:rsidRPr="006E0575" w:rsidRDefault="00EB30C9" w:rsidP="00EB30C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B30C9" w:rsidRDefault="00EB30C9" w:rsidP="00EB30C9">
            <w:pPr>
              <w:rPr>
                <w:sz w:val="20"/>
              </w:rPr>
            </w:pPr>
          </w:p>
          <w:p w:rsidR="00EB30C9" w:rsidRPr="006E0575" w:rsidRDefault="00EB30C9" w:rsidP="005744B2">
            <w:pPr>
              <w:rPr>
                <w:sz w:val="20"/>
              </w:rPr>
            </w:pPr>
            <w:r>
              <w:rPr>
                <w:sz w:val="20"/>
              </w:rPr>
              <w:t>Haupt- und Personalamt</w:t>
            </w:r>
          </w:p>
        </w:tc>
        <w:tc>
          <w:tcPr>
            <w:tcW w:w="794" w:type="dxa"/>
          </w:tcPr>
          <w:p w:rsidR="00EB30C9" w:rsidRDefault="00EB30C9" w:rsidP="00EB30C9">
            <w:pPr>
              <w:rPr>
                <w:sz w:val="20"/>
              </w:rPr>
            </w:pPr>
          </w:p>
          <w:p w:rsidR="00EB30C9" w:rsidRPr="006E0575" w:rsidRDefault="00EB30C9" w:rsidP="00EB30C9">
            <w:pPr>
              <w:rPr>
                <w:sz w:val="20"/>
              </w:rPr>
            </w:pPr>
            <w:r>
              <w:rPr>
                <w:sz w:val="20"/>
              </w:rPr>
              <w:t>A 13 hD</w:t>
            </w:r>
          </w:p>
        </w:tc>
        <w:tc>
          <w:tcPr>
            <w:tcW w:w="1928" w:type="dxa"/>
          </w:tcPr>
          <w:p w:rsidR="00EB30C9" w:rsidRDefault="00EB30C9" w:rsidP="00EB30C9">
            <w:pPr>
              <w:rPr>
                <w:sz w:val="20"/>
                <w:szCs w:val="20"/>
              </w:rPr>
            </w:pPr>
          </w:p>
          <w:p w:rsidR="00EB30C9" w:rsidRPr="00862B31" w:rsidRDefault="00EC6DAC" w:rsidP="00EC6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Sachbearbeiter/-in </w:t>
            </w:r>
            <w:r w:rsidR="00EB30C9" w:rsidRPr="005F5922">
              <w:rPr>
                <w:sz w:val="20"/>
                <w:szCs w:val="20"/>
              </w:rPr>
              <w:t>Projektleit</w:t>
            </w:r>
            <w:r>
              <w:rPr>
                <w:sz w:val="20"/>
                <w:szCs w:val="20"/>
              </w:rPr>
              <w:t>ung</w:t>
            </w:r>
            <w:r w:rsidR="00EB30C9" w:rsidRPr="005F5922">
              <w:rPr>
                <w:sz w:val="20"/>
                <w:szCs w:val="20"/>
              </w:rPr>
              <w:t xml:space="preserve"> </w:t>
            </w:r>
            <w:r w:rsidR="00EB30C9">
              <w:rPr>
                <w:sz w:val="20"/>
                <w:szCs w:val="20"/>
              </w:rPr>
              <w:br/>
              <w:t xml:space="preserve">Organisationsprojekte </w:t>
            </w:r>
          </w:p>
        </w:tc>
        <w:tc>
          <w:tcPr>
            <w:tcW w:w="737" w:type="dxa"/>
            <w:shd w:val="pct12" w:color="auto" w:fill="FFFFFF"/>
          </w:tcPr>
          <w:p w:rsidR="00EB30C9" w:rsidRDefault="00EB30C9" w:rsidP="00EB30C9">
            <w:pPr>
              <w:rPr>
                <w:sz w:val="20"/>
              </w:rPr>
            </w:pPr>
          </w:p>
          <w:p w:rsidR="00EB30C9" w:rsidRPr="006E0575" w:rsidRDefault="00EB30C9" w:rsidP="00EB30C9">
            <w:pPr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134" w:type="dxa"/>
          </w:tcPr>
          <w:p w:rsidR="00EB30C9" w:rsidRDefault="00EB30C9" w:rsidP="00EB30C9">
            <w:pPr>
              <w:rPr>
                <w:sz w:val="20"/>
              </w:rPr>
            </w:pPr>
          </w:p>
          <w:p w:rsidR="00EB30C9" w:rsidRPr="006E0575" w:rsidRDefault="00EB30C9" w:rsidP="00EC6DAC">
            <w:pPr>
              <w:rPr>
                <w:sz w:val="20"/>
              </w:rPr>
            </w:pPr>
            <w:r>
              <w:rPr>
                <w:sz w:val="20"/>
              </w:rPr>
              <w:t>KW 01/2028</w:t>
            </w:r>
          </w:p>
        </w:tc>
        <w:tc>
          <w:tcPr>
            <w:tcW w:w="1417" w:type="dxa"/>
          </w:tcPr>
          <w:p w:rsidR="00EB30C9" w:rsidRDefault="00EB30C9" w:rsidP="00EB30C9">
            <w:pPr>
              <w:rPr>
                <w:sz w:val="20"/>
              </w:rPr>
            </w:pPr>
          </w:p>
          <w:p w:rsidR="005744B2" w:rsidRPr="006E0575" w:rsidRDefault="00406696" w:rsidP="00EB30C9">
            <w:pPr>
              <w:rPr>
                <w:sz w:val="20"/>
              </w:rPr>
            </w:pPr>
            <w:r>
              <w:rPr>
                <w:sz w:val="20"/>
              </w:rPr>
              <w:t>608</w:t>
            </w:r>
            <w:r w:rsidR="005744B2">
              <w:rPr>
                <w:sz w:val="20"/>
              </w:rPr>
              <w:t>.500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EB30C9" w:rsidRDefault="005744B2" w:rsidP="00EB30C9">
      <w:pPr>
        <w:rPr>
          <w:szCs w:val="20"/>
        </w:rPr>
      </w:pPr>
      <w:r>
        <w:t>Geschaffen werden</w:t>
      </w:r>
      <w:r w:rsidR="00EB30C9">
        <w:t xml:space="preserve"> 5,0</w:t>
      </w:r>
      <w:r w:rsidR="00D03296">
        <w:t xml:space="preserve"> Stelle</w:t>
      </w:r>
      <w:r w:rsidR="00EB30C9">
        <w:t>n</w:t>
      </w:r>
      <w:r w:rsidR="00D03296">
        <w:t xml:space="preserve"> </w:t>
      </w:r>
      <w:r w:rsidR="00EB30C9">
        <w:rPr>
          <w:szCs w:val="20"/>
        </w:rPr>
        <w:t xml:space="preserve">für die Projektleitung von Organisationsprojekten im Team Organisationsprojekte des Sachgebiets Projekte </w:t>
      </w:r>
      <w:r w:rsidR="00EB30C9" w:rsidRPr="00637E67">
        <w:rPr>
          <w:szCs w:val="20"/>
        </w:rPr>
        <w:t>bei der Abteilung Organisation und Personalentwicklung des Haupt- und Personalamts.</w:t>
      </w:r>
    </w:p>
    <w:p w:rsidR="003D7B0B" w:rsidRDefault="003D7B0B" w:rsidP="00EB30C9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FA69B8" w:rsidRDefault="00FA69B8" w:rsidP="00FA69B8"/>
    <w:p w:rsidR="0048471E" w:rsidRPr="00057C99" w:rsidRDefault="00D03296" w:rsidP="00FA69B8">
      <w:r>
        <w:t>Das Schaffungskriterium der Arbeitsvermehrung konnte nachgewiesen werden.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AE39A6" w:rsidRPr="00884D6C" w:rsidRDefault="00AE39A6" w:rsidP="00AE39A6">
      <w:pPr>
        <w:pStyle w:val="berschrift2"/>
      </w:pPr>
      <w:r w:rsidRPr="00884D6C">
        <w:t>3.1</w:t>
      </w:r>
      <w:r w:rsidRPr="00884D6C">
        <w:tab/>
        <w:t>Anlass</w:t>
      </w:r>
    </w:p>
    <w:p w:rsidR="00AE39A6" w:rsidRDefault="00AE39A6" w:rsidP="00AE39A6"/>
    <w:p w:rsidR="004B57B3" w:rsidRDefault="004B57B3" w:rsidP="004B57B3">
      <w:r>
        <w:t xml:space="preserve">In den letzten Jahren ist </w:t>
      </w:r>
      <w:r w:rsidR="00406696">
        <w:t xml:space="preserve">ein </w:t>
      </w:r>
      <w:r>
        <w:t xml:space="preserve">Anstieg in der Projektrückstandsliste zu verzeichnen, der nicht abgearbeitet werden kann. Die Projektthemen betreffen in der Regel Bereiche, in denen gesetzliche Aufgaben bearbeitet werden und </w:t>
      </w:r>
      <w:r w:rsidR="00406696">
        <w:t>für die hierbei unmittelbare Unterstützung</w:t>
      </w:r>
      <w:r>
        <w:t xml:space="preserve"> geleistet werden soll.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  <w:bookmarkStart w:id="0" w:name="_GoBack"/>
      <w:bookmarkEnd w:id="0"/>
    </w:p>
    <w:p w:rsidR="003D7B0B" w:rsidRDefault="003D7B0B" w:rsidP="00884D6C"/>
    <w:p w:rsidR="00AE39A6" w:rsidRDefault="004B57B3" w:rsidP="004B57B3">
      <w:pPr>
        <w:pStyle w:val="Textkrper"/>
      </w:pPr>
      <w:r>
        <w:rPr>
          <w:b w:val="0"/>
        </w:rPr>
        <w:t xml:space="preserve">In der Vergangenheit waren mehr Ressourcen für Organisationsprojekte vorhanden. Im Laufe der Jahre wurden verstärkt auch Digitalisierungsprojekte durchgeführt. Im Jahr 2020 wurde dies in einer Organisationsänderung bei 10-3.1 durch die Einführung einer Teamstruktur auch organisatorisch festgeschrieben. </w:t>
      </w:r>
      <w:r w:rsidR="00E7379D">
        <w:rPr>
          <w:b w:val="0"/>
        </w:rPr>
        <w:t>Im Team 10-3.11 Organisationsprojekte können derzeit Mitarbeitende auf 4,0 Stellen für die Leitung von Projekten eingeplant werden.</w:t>
      </w:r>
    </w:p>
    <w:p w:rsidR="003D7B0B" w:rsidRDefault="006E0575" w:rsidP="00884D6C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3D7B0B" w:rsidRDefault="003D7B0B" w:rsidP="00884D6C"/>
    <w:p w:rsidR="00E7379D" w:rsidRDefault="00E7379D" w:rsidP="00E7379D">
      <w:r>
        <w:t>Es ist mit einem weiteren Anstieg der Projektrückstände zu rechnen. Dies führt zu weiteren Verschlechterung</w:t>
      </w:r>
      <w:r w:rsidR="00406696">
        <w:t xml:space="preserve">en der jeweiligen Situation </w:t>
      </w:r>
      <w:r>
        <w:t xml:space="preserve">und gesetzliche Verpflichtungen können durch die </w:t>
      </w:r>
      <w:r w:rsidR="00605B5E">
        <w:t xml:space="preserve">Landeshauptstadt Stuttgart </w:t>
      </w:r>
      <w:r>
        <w:t xml:space="preserve">nicht adäquat erfüllt werden. Darüber hinaus können mögliche Effizienzpotentiale sowie Verbesserungen erst zu einem späteren Zeitpunkt erreicht werden.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4A73BC" w:rsidP="00884D6C">
      <w:r>
        <w:t>KW 01/2028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D1" w:rsidRDefault="00650BD1">
      <w:r>
        <w:separator/>
      </w:r>
    </w:p>
  </w:endnote>
  <w:endnote w:type="continuationSeparator" w:id="0">
    <w:p w:rsidR="00650BD1" w:rsidRDefault="0065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D1" w:rsidRDefault="00650BD1">
      <w:r>
        <w:separator/>
      </w:r>
    </w:p>
  </w:footnote>
  <w:footnote w:type="continuationSeparator" w:id="0">
    <w:p w:rsidR="00650BD1" w:rsidRDefault="0065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406696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86534EF"/>
    <w:multiLevelType w:val="hybridMultilevel"/>
    <w:tmpl w:val="C388EA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54E6F"/>
    <w:multiLevelType w:val="hybridMultilevel"/>
    <w:tmpl w:val="06648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29E6D25"/>
    <w:multiLevelType w:val="hybridMultilevel"/>
    <w:tmpl w:val="CEE0EA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974FA"/>
    <w:multiLevelType w:val="hybridMultilevel"/>
    <w:tmpl w:val="BB08D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B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3323"/>
    <w:rsid w:val="001A5F9B"/>
    <w:rsid w:val="001B2402"/>
    <w:rsid w:val="001C3AD6"/>
    <w:rsid w:val="001D1EBF"/>
    <w:rsid w:val="001F7237"/>
    <w:rsid w:val="0024144F"/>
    <w:rsid w:val="002421B2"/>
    <w:rsid w:val="002924CB"/>
    <w:rsid w:val="002A20D1"/>
    <w:rsid w:val="002A4DE3"/>
    <w:rsid w:val="002A5BCD"/>
    <w:rsid w:val="002B5955"/>
    <w:rsid w:val="0030686C"/>
    <w:rsid w:val="00363BAC"/>
    <w:rsid w:val="00380937"/>
    <w:rsid w:val="003841CC"/>
    <w:rsid w:val="00397717"/>
    <w:rsid w:val="003A65C8"/>
    <w:rsid w:val="003B3334"/>
    <w:rsid w:val="003D7B0B"/>
    <w:rsid w:val="003F0FAA"/>
    <w:rsid w:val="00406696"/>
    <w:rsid w:val="0046522D"/>
    <w:rsid w:val="00470135"/>
    <w:rsid w:val="0047606A"/>
    <w:rsid w:val="00477532"/>
    <w:rsid w:val="0048471E"/>
    <w:rsid w:val="004908B5"/>
    <w:rsid w:val="0049121B"/>
    <w:rsid w:val="004A1688"/>
    <w:rsid w:val="004A73BC"/>
    <w:rsid w:val="004B57B3"/>
    <w:rsid w:val="004B6796"/>
    <w:rsid w:val="004B6F32"/>
    <w:rsid w:val="00541864"/>
    <w:rsid w:val="005744B2"/>
    <w:rsid w:val="00574A7E"/>
    <w:rsid w:val="005A0A9D"/>
    <w:rsid w:val="005A56AA"/>
    <w:rsid w:val="005E19C6"/>
    <w:rsid w:val="005F5B3D"/>
    <w:rsid w:val="00601E91"/>
    <w:rsid w:val="00605B5E"/>
    <w:rsid w:val="00606F80"/>
    <w:rsid w:val="00622CC7"/>
    <w:rsid w:val="00647F9F"/>
    <w:rsid w:val="00650BD1"/>
    <w:rsid w:val="0065223F"/>
    <w:rsid w:val="006A406B"/>
    <w:rsid w:val="006B6D50"/>
    <w:rsid w:val="006C6ADC"/>
    <w:rsid w:val="006E0575"/>
    <w:rsid w:val="0072799A"/>
    <w:rsid w:val="00754659"/>
    <w:rsid w:val="00790009"/>
    <w:rsid w:val="007B69CD"/>
    <w:rsid w:val="007C373F"/>
    <w:rsid w:val="007E16BA"/>
    <w:rsid w:val="007E3B79"/>
    <w:rsid w:val="007E6D6A"/>
    <w:rsid w:val="008066EE"/>
    <w:rsid w:val="00817BB6"/>
    <w:rsid w:val="00822703"/>
    <w:rsid w:val="00826DBE"/>
    <w:rsid w:val="00846E64"/>
    <w:rsid w:val="00884D6C"/>
    <w:rsid w:val="008A76FB"/>
    <w:rsid w:val="008C0D1E"/>
    <w:rsid w:val="00920F00"/>
    <w:rsid w:val="009252D4"/>
    <w:rsid w:val="009373F6"/>
    <w:rsid w:val="0095381A"/>
    <w:rsid w:val="00965C75"/>
    <w:rsid w:val="00976588"/>
    <w:rsid w:val="00976C70"/>
    <w:rsid w:val="009B30D5"/>
    <w:rsid w:val="009C44A4"/>
    <w:rsid w:val="009E6633"/>
    <w:rsid w:val="00A27CA7"/>
    <w:rsid w:val="00A45B30"/>
    <w:rsid w:val="00A71D0A"/>
    <w:rsid w:val="00A77F1E"/>
    <w:rsid w:val="00A847C4"/>
    <w:rsid w:val="00A953E4"/>
    <w:rsid w:val="00AB389D"/>
    <w:rsid w:val="00AE39A6"/>
    <w:rsid w:val="00AE7B02"/>
    <w:rsid w:val="00AF0DEA"/>
    <w:rsid w:val="00AF25E0"/>
    <w:rsid w:val="00B04290"/>
    <w:rsid w:val="00B473B3"/>
    <w:rsid w:val="00B80DEF"/>
    <w:rsid w:val="00B86BB5"/>
    <w:rsid w:val="00B91903"/>
    <w:rsid w:val="00BC4669"/>
    <w:rsid w:val="00BF72AE"/>
    <w:rsid w:val="00C16EF1"/>
    <w:rsid w:val="00C448D3"/>
    <w:rsid w:val="00C919CB"/>
    <w:rsid w:val="00CE1FEC"/>
    <w:rsid w:val="00CF62E5"/>
    <w:rsid w:val="00D03296"/>
    <w:rsid w:val="00D66D3A"/>
    <w:rsid w:val="00D743D4"/>
    <w:rsid w:val="00DB3D6C"/>
    <w:rsid w:val="00DE362D"/>
    <w:rsid w:val="00E014B6"/>
    <w:rsid w:val="00E1162F"/>
    <w:rsid w:val="00E11D5F"/>
    <w:rsid w:val="00E20E1F"/>
    <w:rsid w:val="00E34A45"/>
    <w:rsid w:val="00E42F96"/>
    <w:rsid w:val="00E7118F"/>
    <w:rsid w:val="00E72D53"/>
    <w:rsid w:val="00E7379D"/>
    <w:rsid w:val="00E8047B"/>
    <w:rsid w:val="00EA56D2"/>
    <w:rsid w:val="00EB30C9"/>
    <w:rsid w:val="00EC643A"/>
    <w:rsid w:val="00EC6DAC"/>
    <w:rsid w:val="00F27657"/>
    <w:rsid w:val="00F342DC"/>
    <w:rsid w:val="00F56F93"/>
    <w:rsid w:val="00F62821"/>
    <w:rsid w:val="00F63041"/>
    <w:rsid w:val="00F76452"/>
    <w:rsid w:val="00F837F8"/>
    <w:rsid w:val="00FA6602"/>
    <w:rsid w:val="00FA69B8"/>
    <w:rsid w:val="00FD03FE"/>
    <w:rsid w:val="00FD6B46"/>
    <w:rsid w:val="00FF4354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3B2FC"/>
  <w15:docId w15:val="{B9721E6C-65A4-4740-B428-07A39985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77532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4144F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4144F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4144F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rsid w:val="004B57B3"/>
    <w:pPr>
      <w:tabs>
        <w:tab w:val="left" w:pos="6237"/>
      </w:tabs>
    </w:pPr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4B57B3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4063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235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Walch, Heike</dc:creator>
  <cp:lastModifiedBy>Baumann, Gerhard</cp:lastModifiedBy>
  <cp:revision>8</cp:revision>
  <cp:lastPrinted>2021-10-04T05:56:00Z</cp:lastPrinted>
  <dcterms:created xsi:type="dcterms:W3CDTF">2021-07-28T05:49:00Z</dcterms:created>
  <dcterms:modified xsi:type="dcterms:W3CDTF">2021-10-04T05:57:00Z</dcterms:modified>
</cp:coreProperties>
</file>